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C8" w:rsidRDefault="00365EC8" w:rsidP="00365EC8">
      <w:pPr>
        <w:pStyle w:val="2"/>
        <w:spacing w:line="360" w:lineRule="auto"/>
        <w:ind w:left="-28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9D53F4" w:rsidRDefault="009D53F4" w:rsidP="009D53F4">
      <w:pPr>
        <w:pStyle w:val="2"/>
        <w:spacing w:line="360" w:lineRule="auto"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ТОЛСТОЙ-ЮРТОВСКОГО СЕЛЬСКОГО ПОСЕЛЕНИЯ </w:t>
      </w:r>
    </w:p>
    <w:p w:rsidR="009D53F4" w:rsidRDefault="009D53F4" w:rsidP="009D53F4">
      <w:pPr>
        <w:pStyle w:val="2"/>
        <w:spacing w:line="360" w:lineRule="auto"/>
        <w:ind w:left="-142" w:firstLine="56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ГРОЗНЕНСКОГО МУНИЦИПАЛЬНОГО РАЙОНА </w:t>
      </w:r>
      <w:r>
        <w:rPr>
          <w:b w:val="0"/>
          <w:sz w:val="28"/>
          <w:szCs w:val="28"/>
        </w:rPr>
        <w:br/>
        <w:t xml:space="preserve">ЧЕЧЕНСКОЙ РЕСПУБЛИКИ </w:t>
      </w:r>
    </w:p>
    <w:p w:rsidR="009D53F4" w:rsidRDefault="00285843" w:rsidP="009D53F4">
      <w:pPr>
        <w:ind w:left="-142" w:firstLine="568"/>
        <w:rPr>
          <w:rFonts w:ascii="Times New Roman" w:hAnsi="Times New Roman"/>
          <w:sz w:val="28"/>
          <w:szCs w:val="28"/>
        </w:rPr>
      </w:pPr>
      <w:r w:rsidRPr="00285843">
        <w:rPr>
          <w:rFonts w:ascii="Calibri" w:hAnsi="Calibri"/>
          <w:sz w:val="22"/>
          <w:szCs w:val="22"/>
          <w:lang w:eastAsia="en-US"/>
        </w:rPr>
        <w:pict>
          <v:line id="_x0000_s1026" style="position:absolute;left:0;text-align:left;z-index:251660288" from="-18pt,2.65pt" to="468pt,2.65pt" strokecolor="#f90" strokeweight="3pt"/>
        </w:pict>
      </w:r>
    </w:p>
    <w:p w:rsidR="009D53F4" w:rsidRDefault="009D53F4" w:rsidP="009D53F4">
      <w:pPr>
        <w:ind w:left="-142" w:firstLine="568"/>
        <w:rPr>
          <w:rFonts w:ascii="Times New Roman" w:hAnsi="Times New Roman"/>
          <w:sz w:val="28"/>
          <w:szCs w:val="28"/>
        </w:rPr>
      </w:pPr>
    </w:p>
    <w:p w:rsidR="009D53F4" w:rsidRDefault="009D53F4" w:rsidP="009D53F4">
      <w:pPr>
        <w:ind w:left="-142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D53F4" w:rsidRDefault="009D53F4" w:rsidP="009D53F4">
      <w:pPr>
        <w:ind w:left="-142" w:firstLine="568"/>
        <w:rPr>
          <w:rFonts w:ascii="Times New Roman" w:hAnsi="Times New Roman"/>
          <w:sz w:val="28"/>
          <w:szCs w:val="28"/>
        </w:rPr>
      </w:pPr>
    </w:p>
    <w:p w:rsidR="00365EC8" w:rsidRDefault="00365EC8" w:rsidP="00365EC8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 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20___г.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Толстой-Юрт                                       № ___</w:t>
      </w:r>
    </w:p>
    <w:p w:rsidR="000639F4" w:rsidRDefault="000639F4" w:rsidP="009D53F4">
      <w:pPr>
        <w:pStyle w:val="2"/>
        <w:tabs>
          <w:tab w:val="left" w:pos="7077"/>
        </w:tabs>
        <w:ind w:left="-284" w:firstLine="426"/>
        <w:jc w:val="left"/>
        <w:rPr>
          <w:rFonts w:eastAsia="Calibri"/>
          <w:b w:val="0"/>
          <w:sz w:val="28"/>
          <w:szCs w:val="28"/>
        </w:rPr>
      </w:pPr>
    </w:p>
    <w:p w:rsidR="007D7C91" w:rsidRPr="009D53F4" w:rsidRDefault="007D7C91" w:rsidP="009D53F4">
      <w:pPr>
        <w:rPr>
          <w:rFonts w:ascii="Times New Roman" w:hAnsi="Times New Roman" w:cs="Times New Roman"/>
          <w:sz w:val="28"/>
          <w:szCs w:val="28"/>
        </w:rPr>
      </w:pPr>
    </w:p>
    <w:p w:rsidR="009D53F4" w:rsidRPr="00CE03A6" w:rsidRDefault="009D53F4" w:rsidP="009D53F4">
      <w:pPr>
        <w:widowControl/>
        <w:spacing w:line="254" w:lineRule="auto"/>
        <w:ind w:left="-284" w:firstLine="426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заключения специального инвестиционного контракта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Толстой-Юртовским</w:t>
      </w:r>
      <w:proofErr w:type="spell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поселением, положение об инвестиционном совете и состава инвестиционного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D53F4" w:rsidRPr="00CE03A6" w:rsidRDefault="009D53F4" w:rsidP="009D53F4">
      <w:pPr>
        <w:widowControl/>
        <w:spacing w:line="254" w:lineRule="auto"/>
        <w:ind w:left="-284" w:firstLine="426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D53F4" w:rsidRPr="00CE03A6" w:rsidRDefault="009D53F4" w:rsidP="009D53F4">
      <w:pPr>
        <w:widowControl/>
        <w:spacing w:line="254" w:lineRule="auto"/>
        <w:ind w:left="-284" w:firstLine="426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31.12.2014 года № 488-ФЗ «О промышленной политике в Российской Федерации», и на основании представления прокуратуры Грозненского района от 25.04.2018г. № 18-21-18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</w:t>
      </w: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заключения специального инвестиционного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об Инвестиционном совете при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(согласно приложению 2).</w:t>
      </w: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Инвестиционного совета при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(согласно приложению 3).</w:t>
      </w: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53F4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D53F4" w:rsidRPr="000E6158" w:rsidRDefault="009D53F4" w:rsidP="009D53F4">
      <w:pPr>
        <w:jc w:val="both"/>
        <w:rPr>
          <w:rFonts w:ascii="Times New Roman" w:hAnsi="Times New Roman"/>
          <w:sz w:val="28"/>
          <w:szCs w:val="28"/>
        </w:rPr>
      </w:pPr>
      <w:r w:rsidRPr="000E615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D53F4" w:rsidRPr="00907DCB" w:rsidRDefault="009D53F4" w:rsidP="009D53F4">
      <w:pPr>
        <w:jc w:val="both"/>
        <w:rPr>
          <w:rFonts w:ascii="Times New Roman" w:hAnsi="Times New Roman"/>
          <w:sz w:val="28"/>
          <w:szCs w:val="28"/>
        </w:rPr>
      </w:pPr>
      <w:r w:rsidRPr="000E6158">
        <w:rPr>
          <w:rFonts w:ascii="Times New Roman" w:hAnsi="Times New Roman"/>
          <w:sz w:val="28"/>
          <w:szCs w:val="28"/>
        </w:rPr>
        <w:t xml:space="preserve">Толстой-Юртовского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                  </w:t>
      </w:r>
      <w:r w:rsidRPr="000E61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E6158">
        <w:rPr>
          <w:rFonts w:ascii="Times New Roman" w:hAnsi="Times New Roman"/>
          <w:sz w:val="28"/>
          <w:szCs w:val="28"/>
        </w:rPr>
        <w:t xml:space="preserve">    А.А. </w:t>
      </w:r>
      <w:proofErr w:type="spellStart"/>
      <w:r w:rsidRPr="000E6158">
        <w:rPr>
          <w:rFonts w:ascii="Times New Roman" w:hAnsi="Times New Roman"/>
          <w:sz w:val="28"/>
          <w:szCs w:val="28"/>
        </w:rPr>
        <w:t>Бачаев</w:t>
      </w:r>
      <w:proofErr w:type="spellEnd"/>
    </w:p>
    <w:p w:rsidR="009D53F4" w:rsidRPr="00CE03A6" w:rsidRDefault="009D53F4" w:rsidP="009D53F4">
      <w:pPr>
        <w:widowControl/>
        <w:spacing w:line="254" w:lineRule="auto"/>
        <w:ind w:left="-284" w:firstLine="426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D53F4" w:rsidRPr="00CE03A6" w:rsidRDefault="00365EC8" w:rsidP="00365EC8">
      <w:pPr>
        <w:widowControl/>
        <w:spacing w:line="254" w:lineRule="auto"/>
        <w:ind w:left="-284" w:firstLine="426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9D53F4" w:rsidRPr="00CE03A6" w:rsidRDefault="009D53F4" w:rsidP="009D53F4">
      <w:pPr>
        <w:widowControl/>
        <w:spacing w:line="254" w:lineRule="auto"/>
        <w:ind w:left="-284" w:firstLine="426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D53F4" w:rsidRPr="009D53F4" w:rsidRDefault="009D53F4" w:rsidP="009D53F4">
      <w:pPr>
        <w:ind w:left="-284" w:firstLine="426"/>
        <w:jc w:val="right"/>
        <w:rPr>
          <w:rFonts w:ascii="Times New Roman" w:eastAsia="Times New Roman" w:hAnsi="Times New Roman" w:cs="Times New Roman"/>
        </w:rPr>
      </w:pPr>
      <w:r w:rsidRPr="009D53F4">
        <w:rPr>
          <w:rFonts w:ascii="Times New Roman" w:eastAsia="Times New Roman" w:hAnsi="Times New Roman" w:cs="Times New Roman"/>
        </w:rPr>
        <w:t xml:space="preserve">Приложение 1 </w:t>
      </w:r>
    </w:p>
    <w:p w:rsidR="009D53F4" w:rsidRPr="009D53F4" w:rsidRDefault="009D53F4" w:rsidP="009D53F4">
      <w:pPr>
        <w:ind w:left="-284" w:firstLine="426"/>
        <w:jc w:val="right"/>
        <w:rPr>
          <w:rFonts w:ascii="Times New Roman" w:eastAsia="Times New Roman" w:hAnsi="Times New Roman" w:cs="Times New Roman"/>
        </w:rPr>
      </w:pPr>
      <w:r w:rsidRPr="009D53F4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9D53F4" w:rsidRPr="009D53F4" w:rsidRDefault="009D53F4" w:rsidP="009D53F4">
      <w:pPr>
        <w:ind w:left="-284" w:firstLine="426"/>
        <w:jc w:val="right"/>
        <w:rPr>
          <w:rFonts w:ascii="Times New Roman" w:eastAsia="Times New Roman" w:hAnsi="Times New Roman" w:cs="Times New Roman"/>
        </w:rPr>
      </w:pPr>
      <w:r w:rsidRPr="009D53F4">
        <w:rPr>
          <w:rFonts w:ascii="Times New Roman" w:eastAsia="Times New Roman" w:hAnsi="Times New Roman" w:cs="Times New Roman"/>
        </w:rPr>
        <w:t xml:space="preserve"> Толстой-Юртовского сельского поселения </w:t>
      </w:r>
    </w:p>
    <w:p w:rsidR="009D53F4" w:rsidRPr="009D53F4" w:rsidRDefault="00365EC8" w:rsidP="009D53F4">
      <w:pPr>
        <w:ind w:left="-284" w:firstLine="42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от «__»_____20__г. № __</w:t>
      </w:r>
    </w:p>
    <w:p w:rsidR="009D53F4" w:rsidRPr="00CE03A6" w:rsidRDefault="009D53F4" w:rsidP="009D53F4">
      <w:pPr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Pr="00CE03A6" w:rsidRDefault="009D53F4" w:rsidP="009D53F4">
      <w:pPr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9D53F4" w:rsidRPr="00CE03A6" w:rsidRDefault="009D53F4" w:rsidP="009D53F4">
      <w:pPr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заключения специального инвестиционного</w:t>
      </w:r>
    </w:p>
    <w:p w:rsidR="009D53F4" w:rsidRDefault="009D53F4" w:rsidP="009D53F4">
      <w:pPr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контракта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D53F4" w:rsidRPr="00CE03A6" w:rsidRDefault="009D53F4" w:rsidP="009D53F4">
      <w:pPr>
        <w:ind w:left="-28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31 декабря 2014 г. № 488-ФЗ "О промышленной политике в Российской Федерации" и определяет порядок заключения специального инвестиционного контракта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целях предоставления инвестору отдельных мер стимулирования деятельности в сфере промышленности, осуществляемые за счет средств бюджета поселения.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2.Специальный инвестиционный контракт заключается от имени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также – инвестор, привлеченное лицо, инвестиционный проект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соответственно).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3.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отраслях промышленности, в рамках которых реализуются инвестиционные проекты.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5. Типовая форма специального инвестиционного контракта утверждена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7. Для заключения специального инвестиционного контракта потенциальный инвестор и (или) привлеченное лицо (далее также – претендент) 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представляет в администрацию заявление по форме согласно приложению к настоящему Порядку с приложением: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1) 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3) предлагаемого перечня обязательств потенциального инвестора и (или) привлеченного лица (при наличии);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4) бизнес-плана, содержащего сведения: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о перечне мероприятий инвестиционного проекта;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об объеме инвестиций в инвестиционный проект и сроках окупаемости;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финансовый план.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перечень планируемых к внедрению наилучших доступных технологий, предусмотренных Федеральным </w:t>
      </w:r>
      <w:hyperlink r:id="rId5" w:history="1">
        <w:r w:rsidRPr="00CE03A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E03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т 10 января 2002 г. № 7-ФЗ "Об охране окружающей среды" (в случае их внедрения);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объем налогов, планируемых к уплате по окончании срока специального инвестиционного контракта;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количество создаваемых рабочих мест в ходе реализации инвестиционного проекта;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иные показатели, характеризующие выполнение инвестором принятых обязательств.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В случае участия привлеченного лица в заключени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8. 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CE03A6">
        <w:rPr>
          <w:rFonts w:ascii="Times New Roman" w:eastAsia="Times New Roman" w:hAnsi="Times New Roman" w:cs="Times New Roman"/>
          <w:color w:val="auto"/>
          <w:sz w:val="28"/>
          <w:szCs w:val="28"/>
        </w:rPr>
        <w:t>пункте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2) на разработку проектной документации;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3) на строительство или реконструкцию производственных зданий и сооружений;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4) на приобретение, сооружение, изготовление, доставку, </w:t>
      </w:r>
      <w:proofErr w:type="spellStart"/>
      <w:r w:rsidRPr="00CE03A6">
        <w:rPr>
          <w:rFonts w:ascii="Times New Roman" w:eastAsia="Times New Roman" w:hAnsi="Times New Roman" w:cs="Times New Roman"/>
          <w:sz w:val="28"/>
          <w:szCs w:val="28"/>
        </w:rPr>
        <w:t>расконсервацию</w:t>
      </w:r>
      <w:proofErr w:type="spell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CE03A6">
        <w:rPr>
          <w:rFonts w:ascii="Times New Roman" w:eastAsia="Times New Roman" w:hAnsi="Times New Roman" w:cs="Times New Roman"/>
          <w:sz w:val="28"/>
          <w:szCs w:val="28"/>
        </w:rPr>
        <w:t>расконсервируемого</w:t>
      </w:r>
      <w:proofErr w:type="spell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8.1. Подтверждающими документами, предусмотренными</w:t>
      </w:r>
      <w:r w:rsidRPr="00CE03A6">
        <w:rPr>
          <w:rFonts w:ascii="Times New Roman" w:eastAsia="Times New Roman" w:hAnsi="Times New Roman" w:cs="Times New Roman"/>
          <w:color w:val="auto"/>
          <w:sz w:val="28"/>
          <w:szCs w:val="28"/>
        </w:rPr>
        <w:t>пунктом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>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</w:t>
      </w:r>
      <w:r w:rsidRPr="00CE03A6">
        <w:rPr>
          <w:rFonts w:ascii="Times New Roman" w:eastAsia="Times New Roman" w:hAnsi="Times New Roman" w:cs="Times New Roman"/>
          <w:color w:val="auto"/>
          <w:sz w:val="28"/>
          <w:szCs w:val="28"/>
        </w:rPr>
        <w:t>пункте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 Секретарь Инвестиционного совета регистрирует поступившее заявление и в течение пяти рабочих дней 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заявления проводит предварительное рассмотрение документов на предмет соответствия требованиям пунктов 7-10 настоящего Порядка.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.1. В случае несоответствия представленных документов требованиям пунктов 7-10 настоящего Порядка в течение пяти рабочих дней 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заявления направляет претенденту уведомление об отказе в приеме заявления и возвращает представленные документы с указанием причин возврата.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.2.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Порядка, в течение пяти рабочих дней 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заявки направляет представленные документы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уполномоченному специалисту администрации.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.3. Уполномоченный специалист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течение 20 рабочих дней 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пунктах 7-10 настоящего Порядка, на основании требований, установленных пунктом 4 настоящего Порядка: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.3.1. Рассматривают в пределах своей компетенции полученные документы на предмет: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 (уполномоченный орган);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организационной и технологической реализуемости инвестиционного проекта;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реализуемости финансового плана;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влияния инвестиционного проекта на экологическую обстановку в поселении;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инвестиционного проекта целям, указанным в пункте 1 настоящего Порядка (уполномоченный орган);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указанных претендентом мер стимулирования муниципальным правовым </w:t>
      </w:r>
      <w:r w:rsidRPr="00A34593">
        <w:rPr>
          <w:rFonts w:ascii="Times New Roman" w:eastAsia="Times New Roman" w:hAnsi="Times New Roman" w:cs="Times New Roman"/>
          <w:color w:val="auto"/>
          <w:sz w:val="28"/>
          <w:szCs w:val="28"/>
        </w:rPr>
        <w:t>актам: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 по типовой форме, утвержденной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.4. Секретарь Совета в течение 60 рабочих дней 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пунктах 7-10 настоящего Порядка, на основании заключения уполномоченного специалиста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готовит сводное заключение о возможности (невозможности) заключения специального инвестиционного контракта, в котором содержится: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1) перечень мер стимулирования, осуществляемых в отношении инвестора и (или) привлеченного лица;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2) перечень обязательств инвестора и привлеченного лица (в случае его привлечения);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3) срок действия специального инвестиционного контракта;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перечень мероприятий инвестиционного проекта;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7) объем инвестиций в инвестиционный проект;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8)информация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9)информация об организационной и технологической реализуемости инвестиционного проекта;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10)сведения о реализуемости финансового плана;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11)сведения о влиянии инвестиционного проекта на экологическую обстановку в поселении (муниципальном образовании);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12) сведения о соответствии инвестиционного проекта целям, указанным в пункте 1 настоящего Порядка;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13) сведения о соответствии указанных претендентом мер стимулирования муниципальным правовым актам.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К сводному заключению прилагаются заключение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возможности (невозможности) заключения специального инвестиционного контракта, а также проект специального инвестиционного контракта.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.5.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7 настоящего Порядка.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.6. Вопрос о возможности (невозможности) заключения специального инвестиционного контракта выносится на очередное заседание Совета.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 Совет принимает решение о невозможности заключения специального инвестиционного контракта если: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1) инвестиционный проект не соответствует целям, указанным в пункте</w:t>
      </w:r>
      <w:r w:rsidR="00597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3A6">
        <w:rPr>
          <w:rFonts w:ascii="Times New Roman" w:hAnsi="Times New Roman" w:cs="Times New Roman"/>
          <w:sz w:val="28"/>
          <w:szCs w:val="28"/>
        </w:rPr>
        <w:t>2</w:t>
      </w:r>
      <w:r w:rsidR="00597C1A">
        <w:rPr>
          <w:rFonts w:ascii="Times New Roman" w:hAnsi="Times New Roman" w:cs="Times New Roman"/>
          <w:sz w:val="28"/>
          <w:szCs w:val="28"/>
        </w:rPr>
        <w:t xml:space="preserve"> 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2) представленные инвестором заявление и документы не соответствуют</w:t>
      </w:r>
      <w:r w:rsidR="00597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3A6">
        <w:rPr>
          <w:rFonts w:ascii="Times New Roman" w:eastAsia="Times New Roman" w:hAnsi="Times New Roman" w:cs="Times New Roman"/>
          <w:color w:val="auto"/>
          <w:sz w:val="28"/>
          <w:szCs w:val="28"/>
        </w:rPr>
        <w:t>пунктам</w:t>
      </w:r>
      <w:r w:rsidR="00597C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7 - 10 настоящего Порядка;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льным правовым актам;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4) представленные инвестором документы не соответствуют требованиям, установленным пунктом 5 настоящего Порядка.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>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специального инвестиционного контракта.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 Инвестор и привлеченное лицо (при наличии) в течение 10 рабочих дней со дня получения проекта специального инвестиционного контракта направляют в 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Совет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 В течение 10 рабочих дней со дня получения подписанного инвестором и привлеченным лицом (при наличии) специального инвестиционного контракта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в случае осуществления в отношении инвестора и (или) привлеченного лица мер стимулирования, предусмотренных муниципальными правовыми актами,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подписывает специальный инвестиционный контракт.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 Экземпляры подписанного всеми участниками специального инвестиционного контракта передаются администрацией сельского поселения указанным участникам специального инвестиционного контракта.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Pr="00CE03A6" w:rsidRDefault="009D53F4" w:rsidP="009D53F4">
      <w:pPr>
        <w:ind w:left="-284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Pr="00CE03A6" w:rsidRDefault="009D53F4" w:rsidP="009D53F4">
      <w:pPr>
        <w:ind w:left="-284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Pr="00CE03A6" w:rsidRDefault="009D53F4" w:rsidP="009D53F4">
      <w:pPr>
        <w:ind w:left="-284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Pr="00CE03A6" w:rsidRDefault="009D53F4" w:rsidP="009D53F4">
      <w:pPr>
        <w:ind w:left="-284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Pr="00CE03A6" w:rsidRDefault="009D53F4" w:rsidP="009D53F4">
      <w:pPr>
        <w:ind w:left="-284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Pr="00CE03A6" w:rsidRDefault="009D53F4" w:rsidP="009D53F4">
      <w:pPr>
        <w:ind w:left="-284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365EC8" w:rsidP="00365EC8">
      <w:pPr>
        <w:shd w:val="clear" w:color="auto" w:fill="FFFFFF"/>
        <w:suppressAutoHyphens/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ПРОЕКТ</w:t>
      </w: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lang w:eastAsia="ar-SA"/>
        </w:rPr>
      </w:pPr>
    </w:p>
    <w:p w:rsidR="00985E43" w:rsidRPr="00985E43" w:rsidRDefault="00985E43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t>П</w:t>
      </w:r>
      <w:r>
        <w:rPr>
          <w:rFonts w:ascii="Times New Roman" w:hAnsi="Times New Roman" w:cs="Times New Roman"/>
          <w:lang w:eastAsia="ar-SA"/>
        </w:rPr>
        <w:t>риложение 1</w:t>
      </w:r>
    </w:p>
    <w:p w:rsidR="00985E43" w:rsidRPr="00985E43" w:rsidRDefault="00985E43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t xml:space="preserve">к  постановлению администрации  </w:t>
      </w:r>
    </w:p>
    <w:p w:rsidR="00985E43" w:rsidRPr="00985E43" w:rsidRDefault="00985E43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t>Толстой-Юртовского сельского поселения</w:t>
      </w:r>
    </w:p>
    <w:p w:rsidR="00985E43" w:rsidRPr="00985E43" w:rsidRDefault="00365EC8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от «___»_____20__г. № 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Форма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center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ЗАЯВКА НА УЧАСТИЕ В ОТБОРЕ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___________________________________________________________________________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center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(наименование инвестиционного проекта)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 xml:space="preserve">Наименование юридического лица (индивидуального </w:t>
      </w:r>
      <w:r w:rsidR="00985E43">
        <w:rPr>
          <w:rFonts w:ascii="Times New Roman" w:hAnsi="Times New Roman" w:cs="Times New Roman"/>
          <w:lang w:eastAsia="ar-SA"/>
        </w:rPr>
        <w:t>предпринимателя) 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____________________________________________________________________________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Адрес ______________________________________________________________________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Тел./факс ___________________________________________________________________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Идентификационный номер (ИНН) 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Наименование, местонахождение объекта 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___________________________________________________________________________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Краткое описание инвестиционного проекта____________________________________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___________________________________________________________________________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Характеристики инвестиционного проекта 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Начало реализации инвестиционного проекта 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Дата ввода объекта в эксплуатацию 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Срок окупаемости проекта ____________________________________________________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Инвестиционные вложения ___________________________________________________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Источники финансирования: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- собственные средства претендента 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- заемные средства _________________________________________________________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- средства государственной поддержки 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- иные привлекаемые заемные средства 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Вид запрашиваемой финансовой поддержки</w:t>
      </w:r>
    </w:p>
    <w:p w:rsidR="009D53F4" w:rsidRPr="00031D22" w:rsidRDefault="00985E43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инвестиционной деятельности:</w:t>
      </w:r>
      <w:r w:rsidR="009D53F4" w:rsidRPr="00031D22">
        <w:rPr>
          <w:rFonts w:ascii="Times New Roman" w:hAnsi="Times New Roman" w:cs="Times New Roman"/>
          <w:lang w:eastAsia="ar-SA"/>
        </w:rPr>
        <w:t>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Руководитель __________________ 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 xml:space="preserve">     (подпись)            (Ф.И.О.)(дата)</w:t>
      </w: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85E43">
      <w:pPr>
        <w:shd w:val="clear" w:color="auto" w:fill="FFFFFF"/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Pr="00CE03A6" w:rsidRDefault="00365EC8" w:rsidP="00365EC8">
      <w:pPr>
        <w:shd w:val="clear" w:color="auto" w:fill="FFFFFF"/>
        <w:suppressAutoHyphens/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</w:p>
    <w:p w:rsidR="009D53F4" w:rsidRPr="00985E43" w:rsidRDefault="009D53F4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t>Приложение 2</w:t>
      </w:r>
    </w:p>
    <w:p w:rsidR="009D53F4" w:rsidRPr="00985E43" w:rsidRDefault="009D53F4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t xml:space="preserve">к  постановлению администрации  </w:t>
      </w:r>
    </w:p>
    <w:p w:rsidR="009D53F4" w:rsidRPr="00985E43" w:rsidRDefault="009D53F4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t>Толстой-Юртовского сельского поселения</w:t>
      </w:r>
    </w:p>
    <w:p w:rsidR="009D53F4" w:rsidRPr="00985E43" w:rsidRDefault="00365EC8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от «__»_____20__</w:t>
      </w:r>
      <w:r w:rsidR="009D53F4" w:rsidRPr="00985E43">
        <w:rPr>
          <w:rFonts w:ascii="Times New Roman" w:hAnsi="Times New Roman" w:cs="Times New Roman"/>
          <w:lang w:eastAsia="ar-SA"/>
        </w:rPr>
        <w:t>г. №</w:t>
      </w:r>
      <w:r>
        <w:rPr>
          <w:rFonts w:ascii="Times New Roman" w:hAnsi="Times New Roman" w:cs="Times New Roman"/>
          <w:lang w:eastAsia="ar-SA"/>
        </w:rPr>
        <w:t>__</w:t>
      </w:r>
    </w:p>
    <w:p w:rsidR="00985E43" w:rsidRDefault="00985E43" w:rsidP="00985E43">
      <w:pPr>
        <w:shd w:val="clear" w:color="auto" w:fill="FFFFFF"/>
        <w:spacing w:line="315" w:lineRule="atLeast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9D53F4" w:rsidRPr="00985E43" w:rsidRDefault="009D53F4" w:rsidP="00985E43">
      <w:pPr>
        <w:shd w:val="clear" w:color="auto" w:fill="FFFFFF"/>
        <w:spacing w:line="315" w:lineRule="atLeast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pacing w:val="2"/>
          <w:sz w:val="28"/>
          <w:szCs w:val="28"/>
          <w:lang w:eastAsia="en-US"/>
        </w:rPr>
      </w:pPr>
      <w:r w:rsidRPr="00985E43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ПОЛОЖЕНИЕ</w:t>
      </w:r>
    </w:p>
    <w:p w:rsidR="009D53F4" w:rsidRPr="00985E43" w:rsidRDefault="00985E43" w:rsidP="00985E43">
      <w:pPr>
        <w:shd w:val="clear" w:color="auto" w:fill="FFFFFF"/>
        <w:spacing w:line="315" w:lineRule="atLeast"/>
        <w:ind w:left="-284" w:firstLine="426"/>
        <w:jc w:val="center"/>
        <w:textAlignment w:val="baseline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985E43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</w:t>
      </w:r>
      <w:r w:rsidR="009D53F4" w:rsidRPr="00985E43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б Инвестиционном совете при администрации Толстой-Юртовского сельского поселения</w:t>
      </w:r>
    </w:p>
    <w:p w:rsidR="008E0FBE" w:rsidRDefault="008E0FBE" w:rsidP="009D53F4">
      <w:pPr>
        <w:shd w:val="clear" w:color="auto" w:fill="FFFFFF"/>
        <w:spacing w:line="315" w:lineRule="atLeast"/>
        <w:ind w:left="-284" w:firstLine="426"/>
        <w:jc w:val="center"/>
        <w:textAlignment w:val="baseline"/>
        <w:rPr>
          <w:rFonts w:ascii="Times New Roman" w:hAnsi="Times New Roman" w:cs="Times New Roman"/>
          <w:b/>
          <w:color w:val="4C4C4C"/>
          <w:spacing w:val="2"/>
          <w:sz w:val="28"/>
          <w:szCs w:val="28"/>
        </w:rPr>
      </w:pPr>
    </w:p>
    <w:p w:rsidR="009D53F4" w:rsidRPr="008E0FBE" w:rsidRDefault="009D53F4" w:rsidP="008E0FBE">
      <w:pPr>
        <w:shd w:val="clear" w:color="auto" w:fill="FFFFFF"/>
        <w:spacing w:line="315" w:lineRule="atLeast"/>
        <w:ind w:left="-284" w:firstLine="426"/>
        <w:textAlignment w:val="baseline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8E0FB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1. Общие положения</w:t>
      </w:r>
      <w:r w:rsidR="008E0FBE" w:rsidRPr="008E0FB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</w:p>
    <w:p w:rsidR="008E0FBE" w:rsidRDefault="009D53F4" w:rsidP="008E0FBE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E0FBE">
        <w:rPr>
          <w:rFonts w:ascii="Times New Roman" w:hAnsi="Times New Roman" w:cs="Times New Roman"/>
          <w:color w:val="auto"/>
          <w:spacing w:val="2"/>
          <w:sz w:val="28"/>
          <w:szCs w:val="28"/>
        </w:rPr>
        <w:t>1.1. Инвестиционный совет при администрации Толстой-Юртовского сельского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поселения является </w:t>
      </w:r>
      <w:proofErr w:type="spellStart"/>
      <w:r w:rsidRPr="00CE03A6">
        <w:rPr>
          <w:rFonts w:ascii="Times New Roman" w:hAnsi="Times New Roman" w:cs="Times New Roman"/>
          <w:spacing w:val="2"/>
          <w:sz w:val="28"/>
          <w:szCs w:val="28"/>
        </w:rPr>
        <w:t>коллегиально-совещательным</w:t>
      </w:r>
      <w:proofErr w:type="spellEnd"/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 органом, обеспечивающим взаимодействие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>Толстой-Юртовского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поселения,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</w:t>
      </w:r>
      <w:r w:rsidR="008E0FBE">
        <w:rPr>
          <w:rFonts w:ascii="Times New Roman" w:hAnsi="Times New Roman" w:cs="Times New Roman"/>
          <w:spacing w:val="2"/>
          <w:sz w:val="28"/>
          <w:szCs w:val="28"/>
        </w:rPr>
        <w:t xml:space="preserve">доставления мер государственной 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>поддержки.</w:t>
      </w:r>
    </w:p>
    <w:p w:rsidR="009D53F4" w:rsidRPr="008E0FBE" w:rsidRDefault="009D53F4" w:rsidP="008E0FBE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1.2. Инвестиционный совет в своей деятельности руководствуется</w:t>
      </w:r>
      <w:r w:rsidR="00A94B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6" w:history="1">
        <w:r w:rsidRPr="008E0FB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, законами и иными нормативными правовыми актами Российской Федерации, Чеченской Республики, Грозненского муниципального района и </w:t>
      </w:r>
      <w:r>
        <w:rPr>
          <w:rFonts w:ascii="Times New Roman" w:hAnsi="Times New Roman" w:cs="Times New Roman"/>
          <w:spacing w:val="2"/>
          <w:sz w:val="28"/>
          <w:szCs w:val="28"/>
        </w:rPr>
        <w:t>Толстой-Юртовского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поселения, а также настоящим Положением.</w:t>
      </w:r>
    </w:p>
    <w:p w:rsidR="00985E43" w:rsidRDefault="00985E43" w:rsidP="008E0FBE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D53F4" w:rsidRPr="00CE03A6" w:rsidRDefault="009D53F4" w:rsidP="008E0FBE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b/>
          <w:spacing w:val="2"/>
          <w:sz w:val="28"/>
          <w:szCs w:val="28"/>
        </w:rPr>
        <w:t>2. Задачи и функции Инвестиционного совета</w:t>
      </w:r>
      <w:r w:rsidR="008E0FBE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</w:p>
    <w:p w:rsidR="009D53F4" w:rsidRPr="00CE03A6" w:rsidRDefault="009D53F4" w:rsidP="008E0FBE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К основным задачам и функциям Инвестиционного совета относятся:</w:t>
      </w:r>
    </w:p>
    <w:p w:rsidR="009D53F4" w:rsidRDefault="009D53F4" w:rsidP="008E0FBE">
      <w:pPr>
        <w:shd w:val="clear" w:color="auto" w:fill="FFFFFF"/>
        <w:spacing w:line="315" w:lineRule="atLeast"/>
        <w:ind w:left="-284" w:firstLine="284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2.1. Организация взаимодействия администрации сельского 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сельского поселения.                                     </w:t>
      </w:r>
    </w:p>
    <w:p w:rsidR="008E0FBE" w:rsidRDefault="009D53F4" w:rsidP="008E0FBE">
      <w:pPr>
        <w:shd w:val="clear" w:color="auto" w:fill="FFFFFF"/>
        <w:spacing w:line="315" w:lineRule="atLeast"/>
        <w:ind w:left="-284" w:firstLine="284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2.2. Определение приоритетных направлений и формирование стратегических целей по реализации инвестиционной политики.                                                                                                     </w:t>
      </w:r>
    </w:p>
    <w:p w:rsidR="008E0FBE" w:rsidRDefault="009D53F4" w:rsidP="008E0FBE">
      <w:pPr>
        <w:shd w:val="clear" w:color="auto" w:fill="FFFFFF"/>
        <w:spacing w:line="315" w:lineRule="atLeast"/>
        <w:ind w:left="-284" w:firstLine="284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2.3. Выполнение функций конкурсной комиссии при проведении конкурсного отбора инвестиционных проектов для предоставления статуса "приоритетного инвестиционного проекта».                                                                                                                                                          </w:t>
      </w:r>
    </w:p>
    <w:p w:rsidR="008E0FBE" w:rsidRDefault="009D53F4" w:rsidP="008E0FBE">
      <w:pPr>
        <w:shd w:val="clear" w:color="auto" w:fill="FFFFFF"/>
        <w:spacing w:line="315" w:lineRule="atLeast"/>
        <w:ind w:left="-284" w:firstLine="284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По результатам экспертизы и конкурсного отбора издается распоряжение администрации о предоставлении статуса приоритетного инвестиционного проекта сельского поселения с указанием конкретных </w:t>
      </w:r>
      <w:r w:rsidR="008E0FBE">
        <w:rPr>
          <w:rFonts w:ascii="Times New Roman" w:hAnsi="Times New Roman" w:cs="Times New Roman"/>
          <w:spacing w:val="2"/>
          <w:sz w:val="28"/>
          <w:szCs w:val="28"/>
        </w:rPr>
        <w:t>форм государственной поддержки.</w:t>
      </w:r>
    </w:p>
    <w:p w:rsidR="009D53F4" w:rsidRPr="00CE03A6" w:rsidRDefault="009D53F4" w:rsidP="008E0FBE">
      <w:pPr>
        <w:shd w:val="clear" w:color="auto" w:fill="FFFFFF"/>
        <w:spacing w:line="315" w:lineRule="atLeast"/>
        <w:ind w:left="-284" w:firstLine="284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2.4. Рассмотрение материалов о деятельности субъектов инвестиционной деятельности, реализующих инвестиционные проекты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>Толстой-Юртовского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поселения, с последующим вынесением решения о целесообразности продолжения реализации проектов.</w:t>
      </w:r>
    </w:p>
    <w:p w:rsidR="008E0FBE" w:rsidRDefault="009D53F4" w:rsidP="008E0FBE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2.5. Рассмотрение и принятие решений о целесообразности внесения на 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рассмотрение администрации поселения проектов программ в части развития инвестиционной деятельности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>Толстой-Юртовского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поселения.</w:t>
      </w:r>
    </w:p>
    <w:p w:rsidR="009D53F4" w:rsidRPr="00CE03A6" w:rsidRDefault="009D53F4" w:rsidP="008E0FBE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2.6. 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инвесторам.                 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2.7.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 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2.8. Принятие решений о переносе сроков оплаты платежей по соглашениям о реализации инвестиционных проектов.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2.9. Принятие решений об изменении объема инвестиций, указанного в заявке на реализацию инвестиционного проекта.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2.10. Принятие решений о наделении инвестиционного проекта статусом социального объекта.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 </w:t>
      </w:r>
    </w:p>
    <w:p w:rsidR="009D53F4" w:rsidRPr="008E0FBE" w:rsidRDefault="009D53F4" w:rsidP="008E0FBE">
      <w:pPr>
        <w:shd w:val="clear" w:color="auto" w:fill="FFFFFF"/>
        <w:spacing w:line="315" w:lineRule="atLeast"/>
        <w:ind w:left="-284" w:firstLine="426"/>
        <w:textAlignment w:val="baseline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8E0FB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3. Полномочия Инвестиционного совета</w:t>
      </w:r>
      <w:r w:rsidR="008E0FBE" w:rsidRPr="008E0FB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В рамках предоставленных полномочий Инвестиционный совет имеет право: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</w:t>
      </w:r>
      <w:r w:rsidR="00985E43">
        <w:rPr>
          <w:rFonts w:ascii="Times New Roman" w:hAnsi="Times New Roman" w:cs="Times New Roman"/>
          <w:spacing w:val="2"/>
          <w:sz w:val="28"/>
          <w:szCs w:val="28"/>
        </w:rPr>
        <w:t>а заседаниях Инвестиционного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 совета.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3.2. Направлять рекомендации администрации сельского поселения по вопросам выполнения требований законодательства Российской Федерации, Чеченской Республике в сфере регулирования инвестиционной деятельности.</w:t>
      </w:r>
    </w:p>
    <w:p w:rsidR="009D53F4" w:rsidRPr="00CE03A6" w:rsidRDefault="009D53F4" w:rsidP="009D53F4">
      <w:pPr>
        <w:shd w:val="clear" w:color="auto" w:fill="FFFFFF"/>
        <w:ind w:left="-284" w:firstLine="426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3.3. Приглашать на заседания Инвестиционного совета организации, потенциальных инвесторов и т.д.</w:t>
      </w:r>
    </w:p>
    <w:p w:rsidR="008E0FBE" w:rsidRDefault="008E0FBE" w:rsidP="009D53F4">
      <w:pPr>
        <w:shd w:val="clear" w:color="auto" w:fill="FFFFFF"/>
        <w:ind w:left="-284" w:firstLine="426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D53F4" w:rsidRPr="008E0FBE" w:rsidRDefault="009D53F4" w:rsidP="009D53F4">
      <w:pPr>
        <w:shd w:val="clear" w:color="auto" w:fill="FFFFFF"/>
        <w:ind w:left="-284" w:firstLine="426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E0FBE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4. Регламент деятельности Инвестиционного совета</w:t>
      </w:r>
      <w:r w:rsidR="00985E43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.</w:t>
      </w:r>
      <w:r w:rsidRPr="008E0FBE">
        <w:rPr>
          <w:rFonts w:ascii="Times New Roman" w:hAnsi="Times New Roman" w:cs="Times New Roman"/>
          <w:color w:val="auto"/>
          <w:spacing w:val="2"/>
          <w:sz w:val="28"/>
          <w:szCs w:val="28"/>
        </w:rPr>
        <w:t> </w:t>
      </w:r>
    </w:p>
    <w:p w:rsidR="009D53F4" w:rsidRPr="00CE03A6" w:rsidRDefault="009D53F4" w:rsidP="009D53F4">
      <w:pPr>
        <w:shd w:val="clear" w:color="auto" w:fill="FFFFFF"/>
        <w:ind w:left="-284" w:firstLine="426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4.1. Председателем Инвестиционного совета является глава </w:t>
      </w:r>
      <w:r>
        <w:rPr>
          <w:rFonts w:ascii="Times New Roman" w:hAnsi="Times New Roman" w:cs="Times New Roman"/>
          <w:spacing w:val="2"/>
          <w:sz w:val="28"/>
          <w:szCs w:val="28"/>
        </w:rPr>
        <w:t>Толстой-Юртовского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поседения. 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br/>
        <w:t>Заместителем председателя Инвестиционного совета является глава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Толстой-Юртовского</w:t>
      </w:r>
      <w:r w:rsidR="008E0FB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>сельского поселения.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4.2. В случае отсутствия председателя Инвестиционного совета его функции исполняет  заместитель председателя Инвестиционного совета.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4.3. Инвестиционный совет осуществляет свою деятельность в виде заседаний.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4.4. Заседания Инвестиционного совета проводятся по мере поступления заявок.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4.5. Заседание считается правомочным для принятия решений при наличии не менее 2/3 списочного состава членов Инвестиционного совета.</w:t>
      </w:r>
    </w:p>
    <w:p w:rsidR="00985E43" w:rsidRPr="00CE03A6" w:rsidRDefault="009D53F4" w:rsidP="00985E43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4.6. Решения Инвестиционного совета принимаются простым большинством голосов, оформляются документально и подписываются председателем Инвестиционного совета (в его отсутствие - заместителем 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председателя Инвестиционного совета, председательствующим на заседании Инвестиционного совета). В случае равенства голосов решающий голос имеет председатель Инвестиционного совета (его заместитель, председательствующий на заседании Инвестиционного совета).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4.7. Ответственным должностным лицом за подготовку материалов (заключений по инвестиционным проектам, решений) и проведение заседаний Инвестиционного совета является секретарь Инвестиционного совета.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4.8. Инвестиционный совет прекращает свою деятельность на основании постановления  администрации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Толстой-Юртовского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поселения.</w:t>
      </w:r>
    </w:p>
    <w:p w:rsidR="009D53F4" w:rsidRPr="00CE03A6" w:rsidRDefault="009D53F4" w:rsidP="009D53F4">
      <w:pPr>
        <w:shd w:val="clear" w:color="auto" w:fill="FFFFFF"/>
        <w:spacing w:line="288" w:lineRule="atLeast"/>
        <w:ind w:left="-284" w:firstLine="426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9D53F4" w:rsidRPr="00CE03A6" w:rsidRDefault="009D53F4" w:rsidP="009D53F4">
      <w:pPr>
        <w:shd w:val="clear" w:color="auto" w:fill="FFFFFF"/>
        <w:spacing w:line="288" w:lineRule="atLeast"/>
        <w:ind w:left="-284" w:firstLine="426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9D53F4" w:rsidRPr="00CE03A6" w:rsidRDefault="009D53F4" w:rsidP="009D53F4">
      <w:pPr>
        <w:shd w:val="clear" w:color="auto" w:fill="FFFFFF"/>
        <w:spacing w:line="288" w:lineRule="atLeast"/>
        <w:ind w:left="-284" w:firstLine="426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9D53F4" w:rsidRPr="00CE03A6" w:rsidRDefault="009D53F4" w:rsidP="009D53F4">
      <w:pPr>
        <w:shd w:val="clear" w:color="auto" w:fill="FFFFFF"/>
        <w:spacing w:line="288" w:lineRule="atLeast"/>
        <w:ind w:left="-284" w:firstLine="426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9D53F4" w:rsidRPr="00CE03A6" w:rsidRDefault="009D53F4" w:rsidP="009D53F4">
      <w:pPr>
        <w:shd w:val="clear" w:color="auto" w:fill="FFFFFF"/>
        <w:spacing w:line="288" w:lineRule="atLeast"/>
        <w:ind w:left="-284" w:firstLine="426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9D53F4" w:rsidRPr="00CE03A6" w:rsidRDefault="009D53F4" w:rsidP="009D53F4">
      <w:pPr>
        <w:shd w:val="clear" w:color="auto" w:fill="FFFFFF"/>
        <w:spacing w:line="288" w:lineRule="atLeast"/>
        <w:ind w:left="-284" w:firstLine="426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365EC8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</w:p>
    <w:p w:rsidR="00985E43" w:rsidRPr="00985E43" w:rsidRDefault="00985E43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t>П</w:t>
      </w:r>
      <w:r>
        <w:rPr>
          <w:rFonts w:ascii="Times New Roman" w:hAnsi="Times New Roman" w:cs="Times New Roman"/>
          <w:lang w:eastAsia="ar-SA"/>
        </w:rPr>
        <w:t>риложение 3</w:t>
      </w:r>
    </w:p>
    <w:p w:rsidR="00985E43" w:rsidRPr="00985E43" w:rsidRDefault="00985E43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t xml:space="preserve">к  постановлению администрации  </w:t>
      </w:r>
    </w:p>
    <w:p w:rsidR="00985E43" w:rsidRPr="00985E43" w:rsidRDefault="00985E43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t>Толстой-Юртовского сельского поселения</w:t>
      </w:r>
    </w:p>
    <w:p w:rsidR="00985E43" w:rsidRPr="00985E43" w:rsidRDefault="00365EC8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от «__»_____20__г. №__</w:t>
      </w:r>
    </w:p>
    <w:p w:rsidR="009D53F4" w:rsidRPr="00CE03A6" w:rsidRDefault="009D53F4" w:rsidP="009D53F4">
      <w:pPr>
        <w:shd w:val="clear" w:color="auto" w:fill="FFFFFF"/>
        <w:spacing w:line="288" w:lineRule="atLeast"/>
        <w:ind w:left="-284" w:firstLine="426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en-US"/>
        </w:rPr>
      </w:pPr>
    </w:p>
    <w:p w:rsidR="009D53F4" w:rsidRPr="00CE03A6" w:rsidRDefault="009D53F4" w:rsidP="009D53F4">
      <w:pPr>
        <w:shd w:val="clear" w:color="auto" w:fill="FFFFFF"/>
        <w:spacing w:line="288" w:lineRule="atLeast"/>
        <w:ind w:left="-284" w:firstLine="426"/>
        <w:jc w:val="center"/>
        <w:textAlignment w:val="baseline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b/>
          <w:spacing w:val="2"/>
          <w:sz w:val="28"/>
          <w:szCs w:val="28"/>
        </w:rPr>
        <w:t>Состав</w:t>
      </w:r>
      <w:r w:rsidRPr="00CE03A6">
        <w:rPr>
          <w:rFonts w:ascii="Times New Roman" w:hAnsi="Times New Roman" w:cs="Times New Roman"/>
          <w:b/>
          <w:spacing w:val="2"/>
          <w:sz w:val="28"/>
          <w:szCs w:val="28"/>
        </w:rPr>
        <w:br/>
        <w:t xml:space="preserve">Инвестиционного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совета при администрации Толстой-Юртовского </w:t>
      </w:r>
      <w:r w:rsidRPr="00CE03A6">
        <w:rPr>
          <w:rFonts w:ascii="Times New Roman" w:hAnsi="Times New Roman" w:cs="Times New Roman"/>
          <w:b/>
          <w:spacing w:val="2"/>
          <w:sz w:val="28"/>
          <w:szCs w:val="28"/>
        </w:rPr>
        <w:t>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6283"/>
      </w:tblGrid>
      <w:tr w:rsidR="009D53F4" w:rsidRPr="00CE03A6" w:rsidTr="00961BD5">
        <w:trPr>
          <w:trHeight w:val="15"/>
        </w:trPr>
        <w:tc>
          <w:tcPr>
            <w:tcW w:w="2957" w:type="dxa"/>
            <w:hideMark/>
          </w:tcPr>
          <w:p w:rsidR="009D53F4" w:rsidRPr="00CE03A6" w:rsidRDefault="009D53F4" w:rsidP="009D53F4">
            <w:pPr>
              <w:spacing w:line="276" w:lineRule="auto"/>
              <w:ind w:left="-284" w:firstLine="426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6283" w:type="dxa"/>
            <w:hideMark/>
          </w:tcPr>
          <w:p w:rsidR="009D53F4" w:rsidRPr="00CE03A6" w:rsidRDefault="009D53F4" w:rsidP="009D53F4">
            <w:pPr>
              <w:spacing w:line="276" w:lineRule="auto"/>
              <w:ind w:left="-284" w:firstLine="426"/>
              <w:rPr>
                <w:rFonts w:eastAsiaTheme="minorEastAsia" w:cs="Times New Roman"/>
                <w:sz w:val="28"/>
                <w:szCs w:val="28"/>
              </w:rPr>
            </w:pPr>
          </w:p>
        </w:tc>
      </w:tr>
      <w:tr w:rsidR="009D53F4" w:rsidRPr="00CE03A6" w:rsidTr="00961BD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985E43" w:rsidP="009D53F4">
            <w:pPr>
              <w:spacing w:line="315" w:lineRule="atLeast"/>
              <w:ind w:left="-284" w:firstLine="426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9D53F4" w:rsidP="00985E4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A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97C1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Толстой-Юртовского </w:t>
            </w:r>
            <w:r w:rsidRPr="00CE03A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председатель Инвестиционного совета</w:t>
            </w:r>
          </w:p>
        </w:tc>
      </w:tr>
      <w:tr w:rsidR="009D53F4" w:rsidRPr="00CE03A6" w:rsidTr="00961BD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985E43" w:rsidP="009D53F4">
            <w:pPr>
              <w:spacing w:line="315" w:lineRule="atLeast"/>
              <w:ind w:left="-284" w:firstLine="426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Бултаев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Ш.Ш.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9D53F4" w:rsidP="00985E4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A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Толстой-Юртовского</w:t>
            </w:r>
            <w:r w:rsidRPr="00CE03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заместитель председателя Инвестиционного совета</w:t>
            </w:r>
          </w:p>
        </w:tc>
      </w:tr>
      <w:tr w:rsidR="009D53F4" w:rsidRPr="00CE03A6" w:rsidTr="00961BD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985E43" w:rsidP="009D53F4">
            <w:pPr>
              <w:spacing w:line="315" w:lineRule="atLeast"/>
              <w:ind w:left="-284" w:firstLine="426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Хусаинов Р.К.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9D53F4" w:rsidP="00985E4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A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администрации, секретарь Инвестиционного совета</w:t>
            </w:r>
          </w:p>
        </w:tc>
      </w:tr>
      <w:tr w:rsidR="009D53F4" w:rsidRPr="00CE03A6" w:rsidTr="00961BD5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9D53F4" w:rsidP="009D53F4">
            <w:pPr>
              <w:spacing w:line="315" w:lineRule="atLeast"/>
              <w:ind w:left="-284" w:firstLine="42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Инвестиционного совета:</w:t>
            </w:r>
          </w:p>
        </w:tc>
      </w:tr>
      <w:tr w:rsidR="009D53F4" w:rsidRPr="00CE03A6" w:rsidTr="00961BD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597C1A" w:rsidP="009D53F4">
            <w:pPr>
              <w:spacing w:line="315" w:lineRule="atLeast"/>
              <w:ind w:left="-284" w:firstLine="426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Гайтамирова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9D53F4" w:rsidP="00985E4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депутатов </w:t>
            </w:r>
          </w:p>
        </w:tc>
      </w:tr>
      <w:tr w:rsidR="009D53F4" w:rsidRPr="00CE03A6" w:rsidTr="00961BD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597C1A" w:rsidP="009D53F4">
            <w:pPr>
              <w:spacing w:line="315" w:lineRule="atLeast"/>
              <w:ind w:left="-284" w:firstLine="426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597C1A" w:rsidP="00985E4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9D53F4" w:rsidRPr="00CE03A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 </w:t>
            </w:r>
          </w:p>
        </w:tc>
      </w:tr>
      <w:tr w:rsidR="009D53F4" w:rsidRPr="00CE03A6" w:rsidTr="00961BD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597C1A" w:rsidP="009D53F4">
            <w:pPr>
              <w:spacing w:line="315" w:lineRule="atLeast"/>
              <w:ind w:left="-284" w:firstLine="426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9D53F4" w:rsidP="00985E4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A6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Толстой-Юртовского</w:t>
            </w:r>
            <w:r w:rsidRPr="00CE03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D53F4" w:rsidRPr="00CE03A6" w:rsidRDefault="009D53F4" w:rsidP="009D53F4">
      <w:pPr>
        <w:ind w:left="-284" w:firstLine="426"/>
        <w:rPr>
          <w:sz w:val="28"/>
          <w:szCs w:val="28"/>
        </w:rPr>
      </w:pPr>
    </w:p>
    <w:sectPr w:rsidR="009D53F4" w:rsidRPr="00CE03A6" w:rsidSect="007D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656A"/>
    <w:multiLevelType w:val="hybridMultilevel"/>
    <w:tmpl w:val="D1EE12C4"/>
    <w:lvl w:ilvl="0" w:tplc="C7E063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9F4"/>
    <w:rsid w:val="00004B55"/>
    <w:rsid w:val="000060F8"/>
    <w:rsid w:val="00006530"/>
    <w:rsid w:val="0000663A"/>
    <w:rsid w:val="00012BA9"/>
    <w:rsid w:val="00016CDC"/>
    <w:rsid w:val="00016F86"/>
    <w:rsid w:val="00017513"/>
    <w:rsid w:val="00017CE7"/>
    <w:rsid w:val="000213F4"/>
    <w:rsid w:val="00024B23"/>
    <w:rsid w:val="00030705"/>
    <w:rsid w:val="0003144F"/>
    <w:rsid w:val="00031D22"/>
    <w:rsid w:val="00032085"/>
    <w:rsid w:val="0003622B"/>
    <w:rsid w:val="00041A79"/>
    <w:rsid w:val="00042915"/>
    <w:rsid w:val="00042DEC"/>
    <w:rsid w:val="000443DC"/>
    <w:rsid w:val="00045375"/>
    <w:rsid w:val="0004583D"/>
    <w:rsid w:val="000505F0"/>
    <w:rsid w:val="00050CCD"/>
    <w:rsid w:val="000539CC"/>
    <w:rsid w:val="00056A6D"/>
    <w:rsid w:val="000623EC"/>
    <w:rsid w:val="000639F4"/>
    <w:rsid w:val="000641A8"/>
    <w:rsid w:val="00065EE5"/>
    <w:rsid w:val="000660A9"/>
    <w:rsid w:val="00066E22"/>
    <w:rsid w:val="00067FCA"/>
    <w:rsid w:val="0007250E"/>
    <w:rsid w:val="00080A40"/>
    <w:rsid w:val="00091FDD"/>
    <w:rsid w:val="00095D69"/>
    <w:rsid w:val="000965E5"/>
    <w:rsid w:val="000970C6"/>
    <w:rsid w:val="00097208"/>
    <w:rsid w:val="000A2907"/>
    <w:rsid w:val="000A2AE0"/>
    <w:rsid w:val="000A332E"/>
    <w:rsid w:val="000A58B7"/>
    <w:rsid w:val="000A6646"/>
    <w:rsid w:val="000B023A"/>
    <w:rsid w:val="000B105E"/>
    <w:rsid w:val="000B67E2"/>
    <w:rsid w:val="000C0E73"/>
    <w:rsid w:val="000C4A5F"/>
    <w:rsid w:val="000C4C38"/>
    <w:rsid w:val="000D2919"/>
    <w:rsid w:val="000D5747"/>
    <w:rsid w:val="000D70D0"/>
    <w:rsid w:val="000E19A2"/>
    <w:rsid w:val="000E29AC"/>
    <w:rsid w:val="000E40F0"/>
    <w:rsid w:val="000E4478"/>
    <w:rsid w:val="000E54F9"/>
    <w:rsid w:val="000F7FEE"/>
    <w:rsid w:val="00102C24"/>
    <w:rsid w:val="0010459A"/>
    <w:rsid w:val="0011087A"/>
    <w:rsid w:val="00110BAA"/>
    <w:rsid w:val="00111A3A"/>
    <w:rsid w:val="001129DA"/>
    <w:rsid w:val="00116170"/>
    <w:rsid w:val="001209E2"/>
    <w:rsid w:val="0012430D"/>
    <w:rsid w:val="00124562"/>
    <w:rsid w:val="001256BD"/>
    <w:rsid w:val="00132629"/>
    <w:rsid w:val="00140B84"/>
    <w:rsid w:val="001536D3"/>
    <w:rsid w:val="00153893"/>
    <w:rsid w:val="001571A4"/>
    <w:rsid w:val="00157967"/>
    <w:rsid w:val="001641BD"/>
    <w:rsid w:val="0016545F"/>
    <w:rsid w:val="00165649"/>
    <w:rsid w:val="0017048E"/>
    <w:rsid w:val="0017181E"/>
    <w:rsid w:val="00172EF1"/>
    <w:rsid w:val="001748ED"/>
    <w:rsid w:val="00174920"/>
    <w:rsid w:val="00174959"/>
    <w:rsid w:val="00175A7F"/>
    <w:rsid w:val="00177072"/>
    <w:rsid w:val="00180307"/>
    <w:rsid w:val="001814EF"/>
    <w:rsid w:val="00184578"/>
    <w:rsid w:val="001863C7"/>
    <w:rsid w:val="00193A36"/>
    <w:rsid w:val="00194008"/>
    <w:rsid w:val="00194E04"/>
    <w:rsid w:val="0019529D"/>
    <w:rsid w:val="001A2228"/>
    <w:rsid w:val="001A5F80"/>
    <w:rsid w:val="001B156A"/>
    <w:rsid w:val="001B219D"/>
    <w:rsid w:val="001B2D6C"/>
    <w:rsid w:val="001B5071"/>
    <w:rsid w:val="001C03DE"/>
    <w:rsid w:val="001C0B0A"/>
    <w:rsid w:val="001C2C69"/>
    <w:rsid w:val="001C5D1C"/>
    <w:rsid w:val="001D032B"/>
    <w:rsid w:val="001D40E9"/>
    <w:rsid w:val="001D4DBE"/>
    <w:rsid w:val="001D4F9B"/>
    <w:rsid w:val="001D5153"/>
    <w:rsid w:val="001D5172"/>
    <w:rsid w:val="001D6C25"/>
    <w:rsid w:val="001D75B5"/>
    <w:rsid w:val="001E2924"/>
    <w:rsid w:val="001E4448"/>
    <w:rsid w:val="001E702B"/>
    <w:rsid w:val="001E75AB"/>
    <w:rsid w:val="001E7B7F"/>
    <w:rsid w:val="001E7F30"/>
    <w:rsid w:val="001F2136"/>
    <w:rsid w:val="001F21A4"/>
    <w:rsid w:val="00200F8E"/>
    <w:rsid w:val="00201FD4"/>
    <w:rsid w:val="002032D3"/>
    <w:rsid w:val="00204398"/>
    <w:rsid w:val="00213250"/>
    <w:rsid w:val="00215C3A"/>
    <w:rsid w:val="0022211E"/>
    <w:rsid w:val="00224FEF"/>
    <w:rsid w:val="00225AAB"/>
    <w:rsid w:val="00227AD0"/>
    <w:rsid w:val="00240850"/>
    <w:rsid w:val="00241526"/>
    <w:rsid w:val="00241BDF"/>
    <w:rsid w:val="00241C04"/>
    <w:rsid w:val="00241E1E"/>
    <w:rsid w:val="002425DF"/>
    <w:rsid w:val="0024379C"/>
    <w:rsid w:val="002445AF"/>
    <w:rsid w:val="00244799"/>
    <w:rsid w:val="00245740"/>
    <w:rsid w:val="0025077F"/>
    <w:rsid w:val="00251CDF"/>
    <w:rsid w:val="002525E9"/>
    <w:rsid w:val="00254B93"/>
    <w:rsid w:val="0026123F"/>
    <w:rsid w:val="0026153A"/>
    <w:rsid w:val="002617DF"/>
    <w:rsid w:val="002637C1"/>
    <w:rsid w:val="00264E4E"/>
    <w:rsid w:val="0026642A"/>
    <w:rsid w:val="00272AD6"/>
    <w:rsid w:val="002733C8"/>
    <w:rsid w:val="00280878"/>
    <w:rsid w:val="00281AAD"/>
    <w:rsid w:val="00285843"/>
    <w:rsid w:val="00286572"/>
    <w:rsid w:val="00291684"/>
    <w:rsid w:val="00292B63"/>
    <w:rsid w:val="00296CE3"/>
    <w:rsid w:val="002A1FCF"/>
    <w:rsid w:val="002A3C1A"/>
    <w:rsid w:val="002A3C98"/>
    <w:rsid w:val="002A41D9"/>
    <w:rsid w:val="002A59A5"/>
    <w:rsid w:val="002A7DF9"/>
    <w:rsid w:val="002B2392"/>
    <w:rsid w:val="002C2C29"/>
    <w:rsid w:val="002C2F1C"/>
    <w:rsid w:val="002D06A8"/>
    <w:rsid w:val="002D0FC7"/>
    <w:rsid w:val="002D1B2E"/>
    <w:rsid w:val="002D4512"/>
    <w:rsid w:val="002D54B2"/>
    <w:rsid w:val="002D5971"/>
    <w:rsid w:val="002D6DBE"/>
    <w:rsid w:val="002D7AD1"/>
    <w:rsid w:val="002D7BE8"/>
    <w:rsid w:val="002D7BF4"/>
    <w:rsid w:val="002D7E1F"/>
    <w:rsid w:val="002E5A1E"/>
    <w:rsid w:val="002E7BFC"/>
    <w:rsid w:val="002F12AB"/>
    <w:rsid w:val="002F15FF"/>
    <w:rsid w:val="002F1D95"/>
    <w:rsid w:val="002F4257"/>
    <w:rsid w:val="002F5F77"/>
    <w:rsid w:val="002F7546"/>
    <w:rsid w:val="00302CBA"/>
    <w:rsid w:val="00303AE4"/>
    <w:rsid w:val="003051B7"/>
    <w:rsid w:val="00305D22"/>
    <w:rsid w:val="00306C25"/>
    <w:rsid w:val="00315E41"/>
    <w:rsid w:val="003177FD"/>
    <w:rsid w:val="003200E4"/>
    <w:rsid w:val="00323291"/>
    <w:rsid w:val="00325B92"/>
    <w:rsid w:val="00333586"/>
    <w:rsid w:val="00337D0A"/>
    <w:rsid w:val="00346383"/>
    <w:rsid w:val="003463D5"/>
    <w:rsid w:val="00353426"/>
    <w:rsid w:val="00354EEF"/>
    <w:rsid w:val="00357B45"/>
    <w:rsid w:val="00364477"/>
    <w:rsid w:val="00364ECB"/>
    <w:rsid w:val="00365D23"/>
    <w:rsid w:val="00365EC8"/>
    <w:rsid w:val="0036606E"/>
    <w:rsid w:val="00366AB5"/>
    <w:rsid w:val="00367228"/>
    <w:rsid w:val="00370266"/>
    <w:rsid w:val="003737D5"/>
    <w:rsid w:val="00377C7F"/>
    <w:rsid w:val="00384585"/>
    <w:rsid w:val="00394033"/>
    <w:rsid w:val="003943B0"/>
    <w:rsid w:val="0039591A"/>
    <w:rsid w:val="003A1B1F"/>
    <w:rsid w:val="003A3AEC"/>
    <w:rsid w:val="003B051C"/>
    <w:rsid w:val="003B2723"/>
    <w:rsid w:val="003B28B9"/>
    <w:rsid w:val="003B47C1"/>
    <w:rsid w:val="003B79F6"/>
    <w:rsid w:val="003B7B37"/>
    <w:rsid w:val="003D4AB1"/>
    <w:rsid w:val="003D4FE3"/>
    <w:rsid w:val="003D63D7"/>
    <w:rsid w:val="003E0236"/>
    <w:rsid w:val="003E1B4D"/>
    <w:rsid w:val="003E43ED"/>
    <w:rsid w:val="003E7900"/>
    <w:rsid w:val="003F142C"/>
    <w:rsid w:val="003F49A4"/>
    <w:rsid w:val="003F7DD4"/>
    <w:rsid w:val="004058B0"/>
    <w:rsid w:val="00410FAC"/>
    <w:rsid w:val="004158A4"/>
    <w:rsid w:val="00416C00"/>
    <w:rsid w:val="00420A6C"/>
    <w:rsid w:val="004256CF"/>
    <w:rsid w:val="00427FC9"/>
    <w:rsid w:val="004300A0"/>
    <w:rsid w:val="00435FD9"/>
    <w:rsid w:val="00436906"/>
    <w:rsid w:val="00437A76"/>
    <w:rsid w:val="0044055A"/>
    <w:rsid w:val="004406B5"/>
    <w:rsid w:val="004415CC"/>
    <w:rsid w:val="00443F41"/>
    <w:rsid w:val="00445724"/>
    <w:rsid w:val="0045100F"/>
    <w:rsid w:val="004554CB"/>
    <w:rsid w:val="00455B15"/>
    <w:rsid w:val="00457D19"/>
    <w:rsid w:val="00460FEE"/>
    <w:rsid w:val="00461CB0"/>
    <w:rsid w:val="00464305"/>
    <w:rsid w:val="00464D2A"/>
    <w:rsid w:val="0046542D"/>
    <w:rsid w:val="0046669B"/>
    <w:rsid w:val="004679A8"/>
    <w:rsid w:val="00467F96"/>
    <w:rsid w:val="00471C8B"/>
    <w:rsid w:val="004743E1"/>
    <w:rsid w:val="004832A9"/>
    <w:rsid w:val="00485433"/>
    <w:rsid w:val="004873A7"/>
    <w:rsid w:val="0049396A"/>
    <w:rsid w:val="00495568"/>
    <w:rsid w:val="00495F72"/>
    <w:rsid w:val="0049748D"/>
    <w:rsid w:val="004A7C56"/>
    <w:rsid w:val="004B0D74"/>
    <w:rsid w:val="004B34B5"/>
    <w:rsid w:val="004B3EB0"/>
    <w:rsid w:val="004C1505"/>
    <w:rsid w:val="004C44D9"/>
    <w:rsid w:val="004C663C"/>
    <w:rsid w:val="004D2508"/>
    <w:rsid w:val="004D4817"/>
    <w:rsid w:val="004E06A7"/>
    <w:rsid w:val="004E757F"/>
    <w:rsid w:val="004F7FE5"/>
    <w:rsid w:val="00502546"/>
    <w:rsid w:val="0050421D"/>
    <w:rsid w:val="00505A2F"/>
    <w:rsid w:val="00505BFC"/>
    <w:rsid w:val="00507A3E"/>
    <w:rsid w:val="00510412"/>
    <w:rsid w:val="005110C0"/>
    <w:rsid w:val="00513585"/>
    <w:rsid w:val="0051398D"/>
    <w:rsid w:val="00514A45"/>
    <w:rsid w:val="005172DE"/>
    <w:rsid w:val="005244F8"/>
    <w:rsid w:val="005279B4"/>
    <w:rsid w:val="00531624"/>
    <w:rsid w:val="00531A27"/>
    <w:rsid w:val="00531A76"/>
    <w:rsid w:val="00545874"/>
    <w:rsid w:val="00546C86"/>
    <w:rsid w:val="00564912"/>
    <w:rsid w:val="005656E5"/>
    <w:rsid w:val="005664A9"/>
    <w:rsid w:val="00566D6C"/>
    <w:rsid w:val="00571528"/>
    <w:rsid w:val="00571E94"/>
    <w:rsid w:val="00573C4E"/>
    <w:rsid w:val="005740F7"/>
    <w:rsid w:val="00575CE6"/>
    <w:rsid w:val="0057666C"/>
    <w:rsid w:val="005803F8"/>
    <w:rsid w:val="0058116D"/>
    <w:rsid w:val="00584373"/>
    <w:rsid w:val="005859D1"/>
    <w:rsid w:val="00586BC6"/>
    <w:rsid w:val="005905A0"/>
    <w:rsid w:val="00590B67"/>
    <w:rsid w:val="00592626"/>
    <w:rsid w:val="005940C9"/>
    <w:rsid w:val="005942AE"/>
    <w:rsid w:val="00594382"/>
    <w:rsid w:val="00594703"/>
    <w:rsid w:val="00597C1A"/>
    <w:rsid w:val="005A69BF"/>
    <w:rsid w:val="005A75BB"/>
    <w:rsid w:val="005B45BF"/>
    <w:rsid w:val="005B5688"/>
    <w:rsid w:val="005B679D"/>
    <w:rsid w:val="005C27A8"/>
    <w:rsid w:val="005E0F10"/>
    <w:rsid w:val="005E7D79"/>
    <w:rsid w:val="005F1FC2"/>
    <w:rsid w:val="005F4A24"/>
    <w:rsid w:val="005F7525"/>
    <w:rsid w:val="00600776"/>
    <w:rsid w:val="00602B28"/>
    <w:rsid w:val="00604247"/>
    <w:rsid w:val="006045B0"/>
    <w:rsid w:val="00605A88"/>
    <w:rsid w:val="00606BF4"/>
    <w:rsid w:val="00613A29"/>
    <w:rsid w:val="00614AE8"/>
    <w:rsid w:val="00621084"/>
    <w:rsid w:val="0063041D"/>
    <w:rsid w:val="006308FE"/>
    <w:rsid w:val="00631621"/>
    <w:rsid w:val="00631B89"/>
    <w:rsid w:val="00632C66"/>
    <w:rsid w:val="00635A25"/>
    <w:rsid w:val="00640D57"/>
    <w:rsid w:val="006455FC"/>
    <w:rsid w:val="006469ED"/>
    <w:rsid w:val="00650267"/>
    <w:rsid w:val="00650F63"/>
    <w:rsid w:val="00651A1C"/>
    <w:rsid w:val="00653019"/>
    <w:rsid w:val="0065617D"/>
    <w:rsid w:val="00661EC9"/>
    <w:rsid w:val="00662489"/>
    <w:rsid w:val="0066258D"/>
    <w:rsid w:val="0066406D"/>
    <w:rsid w:val="00665BCD"/>
    <w:rsid w:val="00666D20"/>
    <w:rsid w:val="006677E7"/>
    <w:rsid w:val="0067176F"/>
    <w:rsid w:val="00692355"/>
    <w:rsid w:val="00692A58"/>
    <w:rsid w:val="00693E95"/>
    <w:rsid w:val="0069666E"/>
    <w:rsid w:val="00697624"/>
    <w:rsid w:val="006A1411"/>
    <w:rsid w:val="006A3270"/>
    <w:rsid w:val="006A338F"/>
    <w:rsid w:val="006A4B90"/>
    <w:rsid w:val="006B1E04"/>
    <w:rsid w:val="006B4599"/>
    <w:rsid w:val="006B4E60"/>
    <w:rsid w:val="006B549D"/>
    <w:rsid w:val="006B5B8C"/>
    <w:rsid w:val="006B6923"/>
    <w:rsid w:val="006B787A"/>
    <w:rsid w:val="006C2586"/>
    <w:rsid w:val="006C3B53"/>
    <w:rsid w:val="006C4D3D"/>
    <w:rsid w:val="006D12C0"/>
    <w:rsid w:val="006D18F2"/>
    <w:rsid w:val="006D7A79"/>
    <w:rsid w:val="006E5837"/>
    <w:rsid w:val="006E6A11"/>
    <w:rsid w:val="006E6B6B"/>
    <w:rsid w:val="006E7AEB"/>
    <w:rsid w:val="006F053A"/>
    <w:rsid w:val="006F09BA"/>
    <w:rsid w:val="006F0BE4"/>
    <w:rsid w:val="006F17C9"/>
    <w:rsid w:val="006F36F2"/>
    <w:rsid w:val="006F6040"/>
    <w:rsid w:val="006F757D"/>
    <w:rsid w:val="00700245"/>
    <w:rsid w:val="007012DB"/>
    <w:rsid w:val="00702EC0"/>
    <w:rsid w:val="00705311"/>
    <w:rsid w:val="00711D44"/>
    <w:rsid w:val="007121C6"/>
    <w:rsid w:val="00714566"/>
    <w:rsid w:val="007150D6"/>
    <w:rsid w:val="007159F3"/>
    <w:rsid w:val="00716433"/>
    <w:rsid w:val="00717D4E"/>
    <w:rsid w:val="00723B3C"/>
    <w:rsid w:val="00723BA1"/>
    <w:rsid w:val="00727B71"/>
    <w:rsid w:val="00734D6E"/>
    <w:rsid w:val="0074224C"/>
    <w:rsid w:val="007427FB"/>
    <w:rsid w:val="00746853"/>
    <w:rsid w:val="007523F4"/>
    <w:rsid w:val="00752DA9"/>
    <w:rsid w:val="00752EA9"/>
    <w:rsid w:val="0075352C"/>
    <w:rsid w:val="007759E4"/>
    <w:rsid w:val="00775CDB"/>
    <w:rsid w:val="00777019"/>
    <w:rsid w:val="00777092"/>
    <w:rsid w:val="00785D26"/>
    <w:rsid w:val="00786B1A"/>
    <w:rsid w:val="00790EBB"/>
    <w:rsid w:val="00791736"/>
    <w:rsid w:val="00792AA2"/>
    <w:rsid w:val="00793658"/>
    <w:rsid w:val="00796733"/>
    <w:rsid w:val="00797AD9"/>
    <w:rsid w:val="007A294D"/>
    <w:rsid w:val="007A2BD4"/>
    <w:rsid w:val="007A2F4D"/>
    <w:rsid w:val="007A6F93"/>
    <w:rsid w:val="007B6C01"/>
    <w:rsid w:val="007C774C"/>
    <w:rsid w:val="007D09EB"/>
    <w:rsid w:val="007D17C9"/>
    <w:rsid w:val="007D5FAD"/>
    <w:rsid w:val="007D7C91"/>
    <w:rsid w:val="007E0A84"/>
    <w:rsid w:val="007E1C42"/>
    <w:rsid w:val="007E2829"/>
    <w:rsid w:val="007E2BFE"/>
    <w:rsid w:val="007E4808"/>
    <w:rsid w:val="007E4A70"/>
    <w:rsid w:val="007F067E"/>
    <w:rsid w:val="007F127F"/>
    <w:rsid w:val="007F36C7"/>
    <w:rsid w:val="007F5FF7"/>
    <w:rsid w:val="00800185"/>
    <w:rsid w:val="00802AAC"/>
    <w:rsid w:val="00803B71"/>
    <w:rsid w:val="00805466"/>
    <w:rsid w:val="00815BF4"/>
    <w:rsid w:val="00816309"/>
    <w:rsid w:val="008228D6"/>
    <w:rsid w:val="0082328F"/>
    <w:rsid w:val="0082498B"/>
    <w:rsid w:val="00826048"/>
    <w:rsid w:val="0083790B"/>
    <w:rsid w:val="00841C8D"/>
    <w:rsid w:val="0084287F"/>
    <w:rsid w:val="00844465"/>
    <w:rsid w:val="00844C0F"/>
    <w:rsid w:val="00845AF7"/>
    <w:rsid w:val="00846122"/>
    <w:rsid w:val="00851675"/>
    <w:rsid w:val="00852F14"/>
    <w:rsid w:val="00855529"/>
    <w:rsid w:val="00856930"/>
    <w:rsid w:val="008613DB"/>
    <w:rsid w:val="00861F3D"/>
    <w:rsid w:val="008624EF"/>
    <w:rsid w:val="00863364"/>
    <w:rsid w:val="008675A1"/>
    <w:rsid w:val="00871284"/>
    <w:rsid w:val="00873D93"/>
    <w:rsid w:val="00875C69"/>
    <w:rsid w:val="00882022"/>
    <w:rsid w:val="00883637"/>
    <w:rsid w:val="008874AE"/>
    <w:rsid w:val="00892949"/>
    <w:rsid w:val="00893CFE"/>
    <w:rsid w:val="008A35E7"/>
    <w:rsid w:val="008B6E7B"/>
    <w:rsid w:val="008C0D71"/>
    <w:rsid w:val="008C1DD8"/>
    <w:rsid w:val="008C3A32"/>
    <w:rsid w:val="008D37B3"/>
    <w:rsid w:val="008D3BA5"/>
    <w:rsid w:val="008D5774"/>
    <w:rsid w:val="008D63BC"/>
    <w:rsid w:val="008D7615"/>
    <w:rsid w:val="008D7EED"/>
    <w:rsid w:val="008E0FBE"/>
    <w:rsid w:val="008E611F"/>
    <w:rsid w:val="008E6647"/>
    <w:rsid w:val="008F066F"/>
    <w:rsid w:val="008F1231"/>
    <w:rsid w:val="008F1990"/>
    <w:rsid w:val="008F2AFE"/>
    <w:rsid w:val="008F5D15"/>
    <w:rsid w:val="008F6A05"/>
    <w:rsid w:val="008F6B0D"/>
    <w:rsid w:val="00900D21"/>
    <w:rsid w:val="00903747"/>
    <w:rsid w:val="00904FCB"/>
    <w:rsid w:val="009057B6"/>
    <w:rsid w:val="00913C9A"/>
    <w:rsid w:val="009175EE"/>
    <w:rsid w:val="0091784C"/>
    <w:rsid w:val="009202AC"/>
    <w:rsid w:val="00922755"/>
    <w:rsid w:val="00923061"/>
    <w:rsid w:val="0092461C"/>
    <w:rsid w:val="00927623"/>
    <w:rsid w:val="0093023D"/>
    <w:rsid w:val="0093038C"/>
    <w:rsid w:val="00931A66"/>
    <w:rsid w:val="0093686D"/>
    <w:rsid w:val="00942E87"/>
    <w:rsid w:val="0094793A"/>
    <w:rsid w:val="009519E3"/>
    <w:rsid w:val="00953463"/>
    <w:rsid w:val="009537EC"/>
    <w:rsid w:val="00956689"/>
    <w:rsid w:val="00960D18"/>
    <w:rsid w:val="00964869"/>
    <w:rsid w:val="00967271"/>
    <w:rsid w:val="00971478"/>
    <w:rsid w:val="00972E62"/>
    <w:rsid w:val="00974A4B"/>
    <w:rsid w:val="00974B28"/>
    <w:rsid w:val="009812A4"/>
    <w:rsid w:val="00982131"/>
    <w:rsid w:val="00982F01"/>
    <w:rsid w:val="009836DE"/>
    <w:rsid w:val="00985E43"/>
    <w:rsid w:val="00991158"/>
    <w:rsid w:val="0099633F"/>
    <w:rsid w:val="009A156C"/>
    <w:rsid w:val="009A162B"/>
    <w:rsid w:val="009A331D"/>
    <w:rsid w:val="009A5014"/>
    <w:rsid w:val="009B2FA0"/>
    <w:rsid w:val="009B34E6"/>
    <w:rsid w:val="009B5982"/>
    <w:rsid w:val="009B5A00"/>
    <w:rsid w:val="009C3CE8"/>
    <w:rsid w:val="009C5B9E"/>
    <w:rsid w:val="009D31CF"/>
    <w:rsid w:val="009D3FE4"/>
    <w:rsid w:val="009D4119"/>
    <w:rsid w:val="009D4CC8"/>
    <w:rsid w:val="009D53F4"/>
    <w:rsid w:val="009E2254"/>
    <w:rsid w:val="009E4F10"/>
    <w:rsid w:val="009F44D4"/>
    <w:rsid w:val="009F4740"/>
    <w:rsid w:val="00A017B7"/>
    <w:rsid w:val="00A03478"/>
    <w:rsid w:val="00A03955"/>
    <w:rsid w:val="00A04F64"/>
    <w:rsid w:val="00A113E7"/>
    <w:rsid w:val="00A13207"/>
    <w:rsid w:val="00A13F10"/>
    <w:rsid w:val="00A146F4"/>
    <w:rsid w:val="00A1583E"/>
    <w:rsid w:val="00A17E12"/>
    <w:rsid w:val="00A23EE1"/>
    <w:rsid w:val="00A24236"/>
    <w:rsid w:val="00A245A7"/>
    <w:rsid w:val="00A26B11"/>
    <w:rsid w:val="00A30C49"/>
    <w:rsid w:val="00A33B7F"/>
    <w:rsid w:val="00A34593"/>
    <w:rsid w:val="00A37A35"/>
    <w:rsid w:val="00A432C6"/>
    <w:rsid w:val="00A43680"/>
    <w:rsid w:val="00A44D30"/>
    <w:rsid w:val="00A504B7"/>
    <w:rsid w:val="00A51F24"/>
    <w:rsid w:val="00A61833"/>
    <w:rsid w:val="00A70DC7"/>
    <w:rsid w:val="00A711B5"/>
    <w:rsid w:val="00A71310"/>
    <w:rsid w:val="00A714DA"/>
    <w:rsid w:val="00A72437"/>
    <w:rsid w:val="00A73A3C"/>
    <w:rsid w:val="00A7410B"/>
    <w:rsid w:val="00A74771"/>
    <w:rsid w:val="00A80F74"/>
    <w:rsid w:val="00A82DD5"/>
    <w:rsid w:val="00A86608"/>
    <w:rsid w:val="00A9044A"/>
    <w:rsid w:val="00A924FB"/>
    <w:rsid w:val="00A94BB6"/>
    <w:rsid w:val="00A94E3F"/>
    <w:rsid w:val="00AA0732"/>
    <w:rsid w:val="00AA0D63"/>
    <w:rsid w:val="00AB01E1"/>
    <w:rsid w:val="00AB3EB2"/>
    <w:rsid w:val="00AC1643"/>
    <w:rsid w:val="00AC4CB8"/>
    <w:rsid w:val="00AC6257"/>
    <w:rsid w:val="00AC7D32"/>
    <w:rsid w:val="00AD3FFD"/>
    <w:rsid w:val="00AD7885"/>
    <w:rsid w:val="00AE6836"/>
    <w:rsid w:val="00AE6FA5"/>
    <w:rsid w:val="00AF117D"/>
    <w:rsid w:val="00AF1207"/>
    <w:rsid w:val="00AF1420"/>
    <w:rsid w:val="00AF3DCD"/>
    <w:rsid w:val="00AF41F3"/>
    <w:rsid w:val="00AF5BA5"/>
    <w:rsid w:val="00AF6696"/>
    <w:rsid w:val="00B03BD8"/>
    <w:rsid w:val="00B06AA7"/>
    <w:rsid w:val="00B07240"/>
    <w:rsid w:val="00B12184"/>
    <w:rsid w:val="00B137F0"/>
    <w:rsid w:val="00B1380C"/>
    <w:rsid w:val="00B1531E"/>
    <w:rsid w:val="00B1719E"/>
    <w:rsid w:val="00B215B8"/>
    <w:rsid w:val="00B231B2"/>
    <w:rsid w:val="00B235BF"/>
    <w:rsid w:val="00B27FDB"/>
    <w:rsid w:val="00B30683"/>
    <w:rsid w:val="00B3268E"/>
    <w:rsid w:val="00B32990"/>
    <w:rsid w:val="00B36091"/>
    <w:rsid w:val="00B365C9"/>
    <w:rsid w:val="00B36DB2"/>
    <w:rsid w:val="00B40429"/>
    <w:rsid w:val="00B41FAD"/>
    <w:rsid w:val="00B43C5F"/>
    <w:rsid w:val="00B46CB2"/>
    <w:rsid w:val="00B51721"/>
    <w:rsid w:val="00B51CE6"/>
    <w:rsid w:val="00B521E0"/>
    <w:rsid w:val="00B60435"/>
    <w:rsid w:val="00B62E9E"/>
    <w:rsid w:val="00B636DE"/>
    <w:rsid w:val="00B70B0F"/>
    <w:rsid w:val="00B70F68"/>
    <w:rsid w:val="00B72428"/>
    <w:rsid w:val="00B73506"/>
    <w:rsid w:val="00B756EF"/>
    <w:rsid w:val="00B75F88"/>
    <w:rsid w:val="00B770AA"/>
    <w:rsid w:val="00B81BEC"/>
    <w:rsid w:val="00B83AA5"/>
    <w:rsid w:val="00B859F6"/>
    <w:rsid w:val="00B929C7"/>
    <w:rsid w:val="00B930C1"/>
    <w:rsid w:val="00B95B04"/>
    <w:rsid w:val="00B96303"/>
    <w:rsid w:val="00BA04DE"/>
    <w:rsid w:val="00BA0668"/>
    <w:rsid w:val="00BA1377"/>
    <w:rsid w:val="00BA14DF"/>
    <w:rsid w:val="00BA2DB5"/>
    <w:rsid w:val="00BA3627"/>
    <w:rsid w:val="00BA51FF"/>
    <w:rsid w:val="00BA6718"/>
    <w:rsid w:val="00BB73C1"/>
    <w:rsid w:val="00BC7184"/>
    <w:rsid w:val="00BD1AD3"/>
    <w:rsid w:val="00BD4067"/>
    <w:rsid w:val="00BD5B15"/>
    <w:rsid w:val="00BD611F"/>
    <w:rsid w:val="00BF4944"/>
    <w:rsid w:val="00BF57ED"/>
    <w:rsid w:val="00BF663F"/>
    <w:rsid w:val="00BF722E"/>
    <w:rsid w:val="00C0243F"/>
    <w:rsid w:val="00C054A6"/>
    <w:rsid w:val="00C0615D"/>
    <w:rsid w:val="00C12110"/>
    <w:rsid w:val="00C1540F"/>
    <w:rsid w:val="00C1603A"/>
    <w:rsid w:val="00C209D2"/>
    <w:rsid w:val="00C20DC1"/>
    <w:rsid w:val="00C20E94"/>
    <w:rsid w:val="00C23075"/>
    <w:rsid w:val="00C237B0"/>
    <w:rsid w:val="00C2663B"/>
    <w:rsid w:val="00C3178E"/>
    <w:rsid w:val="00C346D2"/>
    <w:rsid w:val="00C3603A"/>
    <w:rsid w:val="00C40618"/>
    <w:rsid w:val="00C41E2C"/>
    <w:rsid w:val="00C43DA1"/>
    <w:rsid w:val="00C4407B"/>
    <w:rsid w:val="00C47571"/>
    <w:rsid w:val="00C50013"/>
    <w:rsid w:val="00C50C65"/>
    <w:rsid w:val="00C50CD4"/>
    <w:rsid w:val="00C51B96"/>
    <w:rsid w:val="00C51F5F"/>
    <w:rsid w:val="00C52594"/>
    <w:rsid w:val="00C528AB"/>
    <w:rsid w:val="00C54437"/>
    <w:rsid w:val="00C54916"/>
    <w:rsid w:val="00C64CE1"/>
    <w:rsid w:val="00C652F1"/>
    <w:rsid w:val="00C7048D"/>
    <w:rsid w:val="00C72210"/>
    <w:rsid w:val="00C764FC"/>
    <w:rsid w:val="00C7657C"/>
    <w:rsid w:val="00C76813"/>
    <w:rsid w:val="00C77D86"/>
    <w:rsid w:val="00C811BE"/>
    <w:rsid w:val="00C83F99"/>
    <w:rsid w:val="00C8702B"/>
    <w:rsid w:val="00C91E9D"/>
    <w:rsid w:val="00C92910"/>
    <w:rsid w:val="00C9572F"/>
    <w:rsid w:val="00CA0E52"/>
    <w:rsid w:val="00CA1698"/>
    <w:rsid w:val="00CA3705"/>
    <w:rsid w:val="00CA380C"/>
    <w:rsid w:val="00CA4D95"/>
    <w:rsid w:val="00CA795D"/>
    <w:rsid w:val="00CB18BE"/>
    <w:rsid w:val="00CB22D6"/>
    <w:rsid w:val="00CB3EB5"/>
    <w:rsid w:val="00CB4349"/>
    <w:rsid w:val="00CB7BEC"/>
    <w:rsid w:val="00CC4317"/>
    <w:rsid w:val="00CC549C"/>
    <w:rsid w:val="00CC582E"/>
    <w:rsid w:val="00CC610C"/>
    <w:rsid w:val="00CD01E9"/>
    <w:rsid w:val="00CD0EB3"/>
    <w:rsid w:val="00CD1828"/>
    <w:rsid w:val="00CD4E4A"/>
    <w:rsid w:val="00CD5BB3"/>
    <w:rsid w:val="00CD67B6"/>
    <w:rsid w:val="00CE03A6"/>
    <w:rsid w:val="00CE5FED"/>
    <w:rsid w:val="00CE643D"/>
    <w:rsid w:val="00CE6893"/>
    <w:rsid w:val="00CE7D98"/>
    <w:rsid w:val="00CE7F72"/>
    <w:rsid w:val="00CF171A"/>
    <w:rsid w:val="00CF32B8"/>
    <w:rsid w:val="00CF6973"/>
    <w:rsid w:val="00D056A0"/>
    <w:rsid w:val="00D0663B"/>
    <w:rsid w:val="00D06AE5"/>
    <w:rsid w:val="00D10E01"/>
    <w:rsid w:val="00D10FF4"/>
    <w:rsid w:val="00D12D86"/>
    <w:rsid w:val="00D16322"/>
    <w:rsid w:val="00D22248"/>
    <w:rsid w:val="00D251BD"/>
    <w:rsid w:val="00D26AD0"/>
    <w:rsid w:val="00D330E3"/>
    <w:rsid w:val="00D34B95"/>
    <w:rsid w:val="00D3661C"/>
    <w:rsid w:val="00D4445D"/>
    <w:rsid w:val="00D45D19"/>
    <w:rsid w:val="00D46EB2"/>
    <w:rsid w:val="00D51067"/>
    <w:rsid w:val="00D52528"/>
    <w:rsid w:val="00D52CEC"/>
    <w:rsid w:val="00D5341A"/>
    <w:rsid w:val="00D54140"/>
    <w:rsid w:val="00D56CD3"/>
    <w:rsid w:val="00D57D2A"/>
    <w:rsid w:val="00D57FF2"/>
    <w:rsid w:val="00D67B4F"/>
    <w:rsid w:val="00D70550"/>
    <w:rsid w:val="00D70584"/>
    <w:rsid w:val="00D72268"/>
    <w:rsid w:val="00D73F68"/>
    <w:rsid w:val="00D74F4E"/>
    <w:rsid w:val="00D773A3"/>
    <w:rsid w:val="00D802AF"/>
    <w:rsid w:val="00D902FC"/>
    <w:rsid w:val="00D9069C"/>
    <w:rsid w:val="00D93C70"/>
    <w:rsid w:val="00D94952"/>
    <w:rsid w:val="00D96DB8"/>
    <w:rsid w:val="00DA15EB"/>
    <w:rsid w:val="00DA1D19"/>
    <w:rsid w:val="00DA2AFC"/>
    <w:rsid w:val="00DA4795"/>
    <w:rsid w:val="00DB1849"/>
    <w:rsid w:val="00DB1C23"/>
    <w:rsid w:val="00DB7492"/>
    <w:rsid w:val="00DC162C"/>
    <w:rsid w:val="00DC28C7"/>
    <w:rsid w:val="00DC4621"/>
    <w:rsid w:val="00DC4F54"/>
    <w:rsid w:val="00DD0F15"/>
    <w:rsid w:val="00DD1A66"/>
    <w:rsid w:val="00DD4CA2"/>
    <w:rsid w:val="00DD72B3"/>
    <w:rsid w:val="00DE12A6"/>
    <w:rsid w:val="00DE31CE"/>
    <w:rsid w:val="00DE5578"/>
    <w:rsid w:val="00DF048D"/>
    <w:rsid w:val="00DF244E"/>
    <w:rsid w:val="00DF3AB4"/>
    <w:rsid w:val="00DF5D3D"/>
    <w:rsid w:val="00DF6FD4"/>
    <w:rsid w:val="00E012D9"/>
    <w:rsid w:val="00E04C74"/>
    <w:rsid w:val="00E05B5C"/>
    <w:rsid w:val="00E06B2A"/>
    <w:rsid w:val="00E07F50"/>
    <w:rsid w:val="00E118DF"/>
    <w:rsid w:val="00E179B7"/>
    <w:rsid w:val="00E2252A"/>
    <w:rsid w:val="00E226A7"/>
    <w:rsid w:val="00E23CF4"/>
    <w:rsid w:val="00E263F4"/>
    <w:rsid w:val="00E27982"/>
    <w:rsid w:val="00E35C67"/>
    <w:rsid w:val="00E36791"/>
    <w:rsid w:val="00E42486"/>
    <w:rsid w:val="00E43D04"/>
    <w:rsid w:val="00E44B96"/>
    <w:rsid w:val="00E50667"/>
    <w:rsid w:val="00E5219B"/>
    <w:rsid w:val="00E52204"/>
    <w:rsid w:val="00E52AA5"/>
    <w:rsid w:val="00E61226"/>
    <w:rsid w:val="00E61CE4"/>
    <w:rsid w:val="00E62AF0"/>
    <w:rsid w:val="00E63453"/>
    <w:rsid w:val="00E643E4"/>
    <w:rsid w:val="00E676EB"/>
    <w:rsid w:val="00E72347"/>
    <w:rsid w:val="00E7357C"/>
    <w:rsid w:val="00E73649"/>
    <w:rsid w:val="00E80377"/>
    <w:rsid w:val="00E81EEC"/>
    <w:rsid w:val="00E83408"/>
    <w:rsid w:val="00E8459D"/>
    <w:rsid w:val="00E928B1"/>
    <w:rsid w:val="00E94461"/>
    <w:rsid w:val="00E96F2E"/>
    <w:rsid w:val="00EA3174"/>
    <w:rsid w:val="00EA36CC"/>
    <w:rsid w:val="00EA3874"/>
    <w:rsid w:val="00EA6EB9"/>
    <w:rsid w:val="00EB3328"/>
    <w:rsid w:val="00EB5EFD"/>
    <w:rsid w:val="00EC6D49"/>
    <w:rsid w:val="00ED25EE"/>
    <w:rsid w:val="00ED4384"/>
    <w:rsid w:val="00ED7184"/>
    <w:rsid w:val="00ED7C12"/>
    <w:rsid w:val="00ED7F52"/>
    <w:rsid w:val="00EE0FE5"/>
    <w:rsid w:val="00EE2FC5"/>
    <w:rsid w:val="00EE43D9"/>
    <w:rsid w:val="00EE5075"/>
    <w:rsid w:val="00EE575E"/>
    <w:rsid w:val="00EF030F"/>
    <w:rsid w:val="00EF5371"/>
    <w:rsid w:val="00EF58F7"/>
    <w:rsid w:val="00F00350"/>
    <w:rsid w:val="00F0038B"/>
    <w:rsid w:val="00F00B5F"/>
    <w:rsid w:val="00F01FC1"/>
    <w:rsid w:val="00F03889"/>
    <w:rsid w:val="00F04008"/>
    <w:rsid w:val="00F12B03"/>
    <w:rsid w:val="00F15B33"/>
    <w:rsid w:val="00F24785"/>
    <w:rsid w:val="00F2617B"/>
    <w:rsid w:val="00F27346"/>
    <w:rsid w:val="00F406B3"/>
    <w:rsid w:val="00F426FA"/>
    <w:rsid w:val="00F46C3F"/>
    <w:rsid w:val="00F5309E"/>
    <w:rsid w:val="00F53394"/>
    <w:rsid w:val="00F601B2"/>
    <w:rsid w:val="00F61871"/>
    <w:rsid w:val="00F65BEE"/>
    <w:rsid w:val="00F66350"/>
    <w:rsid w:val="00F67AC7"/>
    <w:rsid w:val="00F709BD"/>
    <w:rsid w:val="00F71E71"/>
    <w:rsid w:val="00F73C3E"/>
    <w:rsid w:val="00F73F33"/>
    <w:rsid w:val="00F76B5F"/>
    <w:rsid w:val="00F808FB"/>
    <w:rsid w:val="00F94BC9"/>
    <w:rsid w:val="00F96D0C"/>
    <w:rsid w:val="00FA045F"/>
    <w:rsid w:val="00FA12C3"/>
    <w:rsid w:val="00FA133A"/>
    <w:rsid w:val="00FA1741"/>
    <w:rsid w:val="00FA2A74"/>
    <w:rsid w:val="00FA3775"/>
    <w:rsid w:val="00FA3B64"/>
    <w:rsid w:val="00FA446C"/>
    <w:rsid w:val="00FA6B14"/>
    <w:rsid w:val="00FB6146"/>
    <w:rsid w:val="00FC0F68"/>
    <w:rsid w:val="00FC1E8F"/>
    <w:rsid w:val="00FC3B70"/>
    <w:rsid w:val="00FC498B"/>
    <w:rsid w:val="00FC5F11"/>
    <w:rsid w:val="00FD290C"/>
    <w:rsid w:val="00FD7440"/>
    <w:rsid w:val="00FD75BB"/>
    <w:rsid w:val="00FE2AE5"/>
    <w:rsid w:val="00FE4854"/>
    <w:rsid w:val="00FE4C79"/>
    <w:rsid w:val="00FE53C0"/>
    <w:rsid w:val="00FF0CD2"/>
    <w:rsid w:val="00FF16A5"/>
    <w:rsid w:val="00FF3D99"/>
    <w:rsid w:val="00FF4C3F"/>
    <w:rsid w:val="00FF5DF7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39F4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639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00">
    <w:name w:val="a0"/>
    <w:basedOn w:val="a"/>
    <w:uiPriority w:val="99"/>
    <w:rsid w:val="000639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uiPriority w:val="99"/>
    <w:semiHidden/>
    <w:unhideWhenUsed/>
    <w:rsid w:val="000639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E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E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E4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consultantplus://offline/ref=C6A07CC8790B7B0ED0E1FAE02084407A4E7359A566ABB1B2288AE9EC8B7Bh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2018-06-19T20:59:00Z</cp:lastPrinted>
  <dcterms:created xsi:type="dcterms:W3CDTF">2018-06-06T17:12:00Z</dcterms:created>
  <dcterms:modified xsi:type="dcterms:W3CDTF">2018-06-20T07:04:00Z</dcterms:modified>
</cp:coreProperties>
</file>